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0327365"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Юровій Катерині Олексіївні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Будівельна, 22 у с. Руда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Юрової Катерини Олексіївни               вх. №10-2023/2119 від 27.02.2023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121 122,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громадянці Юровій Катерині Олексіївні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Будівельна, 22, с. Руда,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Юровій Катерині Олексіївні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3224086400:06:014:0041,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Будівельна, 22, с. Руда,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Громадянці </w:t>
      </w:r>
      <w:r w:rsidDel="00000000" w:rsidR="00000000" w:rsidRPr="00000000">
        <w:rPr>
          <w:rFonts w:ascii="Times New Roman" w:cs="Times New Roman" w:eastAsia="Times New Roman" w:hAnsi="Times New Roman"/>
          <w:sz w:val="28"/>
          <w:szCs w:val="28"/>
          <w:rtl w:val="0"/>
        </w:rPr>
        <w:t xml:space="preserve">Юровій Катерині Олексіївні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spacing w:after="0" w:line="240" w:lineRule="auto"/>
        <w:rPr>
          <w:rFonts w:ascii="Times New Roman" w:cs="Times New Roman" w:eastAsia="Times New Roman" w:hAnsi="Times New Roman"/>
          <w:b w:val="0"/>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Ir1Ji2OzYPFkI7tR53CTkWJ3oZA==">AMUW2mXJ4o9EKX2HOZYys/2eOjSgFRI6+v1/Nnu25oPoZYk1ITJROGUQP49IumRmWe5dnxDGyXM9YRLwAWlQx50Ld0KcWrdaNIyrU9jBm+3bxdjcGfSnoEZfcnCMAY6wspiaNkvo42pP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2023-02-28T17:49:00Z</dcterms:created>
  <dc:creator>Користувач</dc:creator>
</cp:coreProperties>
</file>