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4CFF4" w14:textId="77777777" w:rsidR="00436155" w:rsidRPr="00B15660" w:rsidRDefault="00436155" w:rsidP="00436155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5660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7DCAAA10" w14:textId="77777777" w:rsidR="00436155" w:rsidRPr="00B15660" w:rsidRDefault="00436155" w:rsidP="00436155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до </w:t>
      </w:r>
      <w:proofErr w:type="spellStart"/>
      <w:r w:rsidRPr="00B15660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B15660">
        <w:rPr>
          <w:rFonts w:ascii="Times New Roman" w:hAnsi="Times New Roman"/>
          <w:sz w:val="28"/>
          <w:szCs w:val="28"/>
          <w:lang w:val="uk-UA"/>
        </w:rPr>
        <w:t xml:space="preserve"> рішення Сквирської міської ради</w:t>
      </w:r>
    </w:p>
    <w:p w14:paraId="62EB33B4" w14:textId="6D590AB2" w:rsidR="00436155" w:rsidRPr="001C683D" w:rsidRDefault="00436155" w:rsidP="00436155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81960"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Pr="00AB4E74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внесення змін до відомостей про засновника та юридичну особу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Централізовану клубну систему Сквирської міської ради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(ідентифікаційний код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5531512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)»</w:t>
      </w:r>
    </w:p>
    <w:p w14:paraId="742B5F06" w14:textId="77777777" w:rsidR="00436155" w:rsidRDefault="00436155" w:rsidP="00436155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E01D5">
        <w:rPr>
          <w:rFonts w:ascii="Times New Roman" w:hAnsi="Times New Roman"/>
          <w:sz w:val="28"/>
          <w:szCs w:val="28"/>
          <w:lang w:val="uk-UA"/>
        </w:rPr>
        <w:t xml:space="preserve">Підставами розробки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 xml:space="preserve"> рішення (далі –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>) 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5699A">
        <w:rPr>
          <w:rFonts w:ascii="Times New Roman" w:hAnsi="Times New Roman"/>
          <w:sz w:val="28"/>
          <w:szCs w:val="28"/>
          <w:lang w:val="uk-UA"/>
        </w:rPr>
        <w:t>висновки постійної комісії з питань соціального захисту, освіти, охорони здоров’я, культури та релігії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3EE952D4" w14:textId="77777777" w:rsidR="00436155" w:rsidRPr="002D31BF" w:rsidRDefault="00436155" w:rsidP="00436155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нормам Конституції України.</w:t>
      </w:r>
    </w:p>
    <w:p w14:paraId="181B6D5A" w14:textId="77777777" w:rsidR="00436155" w:rsidRPr="00714B63" w:rsidRDefault="00436155" w:rsidP="00436155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актам законодавства, що мають вищу юридичну силу, а саме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75699A">
        <w:rPr>
          <w:rFonts w:ascii="Times New Roman" w:hAnsi="Times New Roman"/>
          <w:sz w:val="28"/>
          <w:szCs w:val="28"/>
          <w:lang w:val="uk-UA"/>
        </w:rPr>
        <w:t>ст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75699A">
        <w:rPr>
          <w:rFonts w:ascii="Times New Roman" w:hAnsi="Times New Roman"/>
          <w:sz w:val="28"/>
          <w:szCs w:val="28"/>
          <w:lang w:val="uk-UA"/>
        </w:rPr>
        <w:t xml:space="preserve"> 26 Закону України «Про місцеве самоврядування в Україні»,</w:t>
      </w:r>
      <w:bookmarkStart w:id="0" w:name="_GoBack"/>
      <w:bookmarkEnd w:id="0"/>
      <w:r w:rsidRPr="0075699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рішення сесії Сквирської міської ради від 06.12.2022 № 53-27-</w:t>
      </w:r>
      <w:r>
        <w:rPr>
          <w:rFonts w:ascii="Times New Roman" w:hAnsi="Times New Roman"/>
          <w:sz w:val="28"/>
          <w:szCs w:val="28"/>
          <w:lang w:val="en-US"/>
        </w:rPr>
        <w:t>VIII</w:t>
      </w:r>
      <w:r>
        <w:rPr>
          <w:rFonts w:ascii="Times New Roman" w:hAnsi="Times New Roman"/>
          <w:sz w:val="28"/>
          <w:szCs w:val="28"/>
          <w:lang w:val="uk-UA"/>
        </w:rPr>
        <w:t xml:space="preserve"> «Про перейменування вулиць в місті Сквира та в сільських населених пунктах Сквирської міської територіальної громади», ст. ст. 14, 15 Закону України «Про державну реєстрацію юридичних осіб, фізичних осіб-підприємців та громадських формувань».</w:t>
      </w:r>
    </w:p>
    <w:p w14:paraId="6F3EE378" w14:textId="77777777" w:rsidR="00436155" w:rsidRPr="00E7080E" w:rsidRDefault="00436155" w:rsidP="00436155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A210C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BA210C">
        <w:rPr>
          <w:rFonts w:ascii="Times New Roman" w:hAnsi="Times New Roman"/>
          <w:sz w:val="28"/>
          <w:szCs w:val="28"/>
          <w:lang w:val="uk-UA"/>
        </w:rPr>
        <w:t xml:space="preserve">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>, а саме: рішення сесії Сквирської міської ради від 06.12.2022 № 53-27-</w:t>
      </w:r>
      <w:r>
        <w:rPr>
          <w:rFonts w:ascii="Times New Roman" w:hAnsi="Times New Roman"/>
          <w:sz w:val="28"/>
          <w:szCs w:val="28"/>
          <w:lang w:val="en-US"/>
        </w:rPr>
        <w:t>VIII</w:t>
      </w:r>
      <w:r>
        <w:rPr>
          <w:rFonts w:ascii="Times New Roman" w:hAnsi="Times New Roman"/>
          <w:sz w:val="28"/>
          <w:szCs w:val="28"/>
          <w:lang w:val="uk-UA"/>
        </w:rPr>
        <w:t xml:space="preserve"> «Про перейменування вулиць в місті Сквира та в сільських населених пунктах Сквирської міської територіальної громади».</w:t>
      </w:r>
    </w:p>
    <w:p w14:paraId="5AA96143" w14:textId="77777777" w:rsidR="00436155" w:rsidRPr="002D31BF" w:rsidRDefault="00436155" w:rsidP="00436155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Проект відповідає вимогам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нормопроектувальної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мовних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норм).</w:t>
      </w:r>
    </w:p>
    <w:p w14:paraId="2F052C1F" w14:textId="77777777" w:rsidR="00436155" w:rsidRPr="002D31BF" w:rsidRDefault="00436155" w:rsidP="00436155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проєкті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не вбачаються норми, що можуть сприяти вчиненню корупційних правопорушень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747A6080" w14:textId="77777777" w:rsidR="00436155" w:rsidRDefault="00436155" w:rsidP="00436155">
      <w:pPr>
        <w:spacing w:after="0" w:line="240" w:lineRule="auto"/>
        <w:ind w:right="-283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b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b/>
          <w:sz w:val="28"/>
          <w:szCs w:val="28"/>
          <w:lang w:val="uk-UA"/>
        </w:rPr>
        <w:t xml:space="preserve"> можливо погодити </w:t>
      </w:r>
      <w:r>
        <w:rPr>
          <w:rFonts w:ascii="Times New Roman" w:hAnsi="Times New Roman"/>
          <w:b/>
          <w:sz w:val="28"/>
          <w:szCs w:val="28"/>
          <w:lang w:val="uk-UA"/>
        </w:rPr>
        <w:t>без зауважень</w:t>
      </w:r>
      <w:r w:rsidRPr="002D31BF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15D4F408" w14:textId="77777777" w:rsidR="00436155" w:rsidRPr="00AD6CA3" w:rsidRDefault="00436155" w:rsidP="00436155">
      <w:pPr>
        <w:spacing w:after="0" w:line="240" w:lineRule="auto"/>
        <w:ind w:right="-28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25A28F2E" w14:textId="77777777" w:rsidR="00436155" w:rsidRPr="00B15660" w:rsidRDefault="00436155" w:rsidP="00436155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B15660">
        <w:rPr>
          <w:rFonts w:ascii="Times New Roman" w:hAnsi="Times New Roman"/>
          <w:sz w:val="28"/>
          <w:szCs w:val="28"/>
          <w:lang w:val="uk-UA"/>
        </w:rPr>
        <w:t>ачальни</w:t>
      </w:r>
      <w:r>
        <w:rPr>
          <w:rFonts w:ascii="Times New Roman" w:hAnsi="Times New Roman"/>
          <w:sz w:val="28"/>
          <w:szCs w:val="28"/>
          <w:lang w:val="uk-UA"/>
        </w:rPr>
        <w:t>к</w:t>
      </w:r>
    </w:p>
    <w:p w14:paraId="685B9AFF" w14:textId="77777777" w:rsidR="00436155" w:rsidRPr="00B15660" w:rsidRDefault="00436155" w:rsidP="00436155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1D5606D3" w14:textId="77777777" w:rsidR="00436155" w:rsidRPr="00B15660" w:rsidRDefault="00436155" w:rsidP="00436155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Ірина КВАША</w:t>
      </w:r>
    </w:p>
    <w:p w14:paraId="08508C7F" w14:textId="77777777" w:rsidR="00436155" w:rsidRPr="00B15660" w:rsidRDefault="00436155" w:rsidP="00436155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52A8E53" w14:textId="77777777" w:rsidR="00436155" w:rsidRPr="00B15660" w:rsidRDefault="00436155" w:rsidP="00436155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</w:p>
    <w:p w14:paraId="1CA2C3BF" w14:textId="77777777" w:rsidR="00436155" w:rsidRPr="00B15660" w:rsidRDefault="00436155" w:rsidP="00436155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Головний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спеціаліст</w:t>
      </w:r>
    </w:p>
    <w:p w14:paraId="2B3C35B4" w14:textId="77777777" w:rsidR="00436155" w:rsidRPr="00B15660" w:rsidRDefault="00436155" w:rsidP="00436155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3FE50086" w14:textId="77777777" w:rsidR="00436155" w:rsidRDefault="00436155" w:rsidP="00436155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забезпечення ради та діловодства       </w:t>
      </w:r>
      <w:r>
        <w:rPr>
          <w:rFonts w:ascii="Times New Roman" w:hAnsi="Times New Roman"/>
          <w:sz w:val="28"/>
          <w:szCs w:val="28"/>
          <w:lang w:val="uk-UA"/>
        </w:rPr>
        <w:t xml:space="preserve">   ___________                        Аліна ЯКШТАС</w:t>
      </w:r>
    </w:p>
    <w:p w14:paraId="4F51EF1E" w14:textId="77777777" w:rsidR="00436155" w:rsidRPr="002D31BF" w:rsidRDefault="00436155" w:rsidP="00436155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«___» ___________ 20</w:t>
      </w:r>
      <w:r>
        <w:rPr>
          <w:rFonts w:ascii="Times New Roman" w:hAnsi="Times New Roman"/>
          <w:sz w:val="28"/>
          <w:szCs w:val="28"/>
          <w:lang w:val="uk-UA"/>
        </w:rPr>
        <w:t>23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14:paraId="154F34F5" w14:textId="77777777" w:rsidR="00436155" w:rsidRDefault="00436155" w:rsidP="00436155"/>
    <w:p w14:paraId="1AAF536D" w14:textId="77777777" w:rsidR="00436155" w:rsidRDefault="00436155" w:rsidP="00436155"/>
    <w:p w14:paraId="5FD93822" w14:textId="77777777" w:rsidR="00EC211B" w:rsidRDefault="00EC211B"/>
    <w:sectPr w:rsidR="00EC21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6CB"/>
    <w:rsid w:val="00436155"/>
    <w:rsid w:val="004B06CB"/>
    <w:rsid w:val="00EC2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04DD2"/>
  <w15:chartTrackingRefBased/>
  <w15:docId w15:val="{3428F0E2-2AAE-413E-BEFA-12B494591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36155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1202</Words>
  <Characters>686</Characters>
  <Application>Microsoft Office Word</Application>
  <DocSecurity>0</DocSecurity>
  <Lines>5</Lines>
  <Paragraphs>3</Paragraphs>
  <ScaleCrop>false</ScaleCrop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2</cp:revision>
  <cp:lastPrinted>2023-04-11T11:37:00Z</cp:lastPrinted>
  <dcterms:created xsi:type="dcterms:W3CDTF">2023-04-11T11:34:00Z</dcterms:created>
  <dcterms:modified xsi:type="dcterms:W3CDTF">2023-04-11T11:37:00Z</dcterms:modified>
</cp:coreProperties>
</file>